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F0" w:rsidRDefault="00110CF0" w:rsidP="00110CF0">
      <w:pPr>
        <w:shd w:val="clear" w:color="auto" w:fill="FFFFFF"/>
        <w:spacing w:after="0" w:line="240" w:lineRule="auto"/>
        <w:ind w:firstLine="360"/>
        <w:jc w:val="center"/>
        <w:rPr>
          <w:rFonts w:ascii="Arial" w:hAnsi="Arial" w:cs="Arial"/>
          <w:color w:val="83A629"/>
          <w:sz w:val="36"/>
          <w:szCs w:val="36"/>
        </w:rPr>
      </w:pPr>
      <w:r w:rsidRPr="00110CF0">
        <w:rPr>
          <w:rFonts w:ascii="Arial" w:hAnsi="Arial" w:cs="Arial"/>
          <w:color w:val="83A629"/>
          <w:sz w:val="36"/>
          <w:szCs w:val="36"/>
        </w:rPr>
        <w:t>Консультация для родителей средней</w:t>
      </w:r>
      <w:r>
        <w:rPr>
          <w:rFonts w:ascii="Arial" w:hAnsi="Arial" w:cs="Arial"/>
          <w:color w:val="83A629"/>
          <w:sz w:val="36"/>
          <w:szCs w:val="36"/>
        </w:rPr>
        <w:t xml:space="preserve"> группы „Режим дня для ребенка“</w:t>
      </w:r>
    </w:p>
    <w:p w:rsidR="00110CF0" w:rsidRDefault="00110CF0" w:rsidP="00110CF0">
      <w:pPr>
        <w:shd w:val="clear" w:color="auto" w:fill="FFFFFF"/>
        <w:spacing w:after="0" w:line="240" w:lineRule="auto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Каждый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родитель желает</w:t>
      </w:r>
      <w:r w:rsidRPr="00110CF0">
        <w:rPr>
          <w:rFonts w:ascii="Arial" w:hAnsi="Arial" w:cs="Arial"/>
          <w:color w:val="111111"/>
          <w:sz w:val="27"/>
          <w:szCs w:val="27"/>
        </w:rPr>
        <w:t>, чтобы его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ребенок был здоров</w:t>
      </w:r>
      <w:r w:rsidRPr="00110CF0">
        <w:rPr>
          <w:rFonts w:ascii="Arial" w:hAnsi="Arial" w:cs="Arial"/>
          <w:color w:val="111111"/>
          <w:sz w:val="27"/>
          <w:szCs w:val="27"/>
        </w:rPr>
        <w:t>, весел и правильно развивался. В этом стремлений поможет правильная организация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режима дня</w:t>
      </w:r>
      <w:r w:rsidRPr="00110CF0">
        <w:rPr>
          <w:rFonts w:ascii="Arial" w:hAnsi="Arial" w:cs="Arial"/>
          <w:color w:val="111111"/>
          <w:sz w:val="27"/>
          <w:szCs w:val="27"/>
        </w:rPr>
        <w:t>. Что такое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режим дня</w:t>
      </w:r>
      <w:r w:rsidRPr="00110CF0">
        <w:rPr>
          <w:rFonts w:ascii="Arial" w:hAnsi="Arial" w:cs="Arial"/>
          <w:color w:val="111111"/>
          <w:sz w:val="27"/>
          <w:szCs w:val="27"/>
        </w:rPr>
        <w:t>?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Режим</w:t>
      </w:r>
      <w:r w:rsidRPr="00110CF0">
        <w:rPr>
          <w:rFonts w:ascii="Arial" w:hAnsi="Arial" w:cs="Arial"/>
          <w:color w:val="111111"/>
          <w:sz w:val="27"/>
          <w:szCs w:val="27"/>
        </w:rPr>
        <w:t> дня 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Режим</w:t>
      </w:r>
      <w:r w:rsidRPr="00110CF0">
        <w:rPr>
          <w:rFonts w:ascii="Arial" w:hAnsi="Arial" w:cs="Arial"/>
          <w:color w:val="111111"/>
          <w:sz w:val="27"/>
          <w:szCs w:val="27"/>
        </w:rPr>
        <w:t> дня основан на правильном чередовании различных видов деятельности и предусматривает организационный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режим для </w:t>
      </w:r>
      <w:proofErr w:type="gramStart"/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дошкольника</w:t>
      </w:r>
      <w:r w:rsidRPr="00110CF0"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• Дневной и ночной сон определенной продолжительности с соблюдением времени подъема и отхода ко сну;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• Регулярное питание;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• Определенная продолжительность отдыха с максимальным пребыванием на свежем воздухе;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• Правильное чередование труда и отдыха;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• Определенное время для физзарядки и личной гигиены.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Все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родители пережили</w:t>
      </w:r>
      <w:r w:rsidRPr="00110CF0">
        <w:rPr>
          <w:rFonts w:ascii="Arial" w:hAnsi="Arial" w:cs="Arial"/>
          <w:color w:val="111111"/>
          <w:sz w:val="27"/>
          <w:szCs w:val="27"/>
        </w:rPr>
        <w:t> особенно напряженный период, когда только что появившийся в мир человек должен приспособиться к необычным условиям.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Бодрое, жизнерадостное и в то же время уравновешенное настроение детей в большей мере зависит от строгого выполнения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режима</w:t>
      </w:r>
      <w:r w:rsidRPr="00110CF0">
        <w:rPr>
          <w:rFonts w:ascii="Arial" w:hAnsi="Arial" w:cs="Arial"/>
          <w:color w:val="111111"/>
          <w:sz w:val="27"/>
          <w:szCs w:val="27"/>
        </w:rPr>
        <w:t>. Запаздывание еды, сна, </w:t>
      </w:r>
      <w:r w:rsidRPr="00110CF0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прогулок отрицательно сказывается на нервной системе детей</w:t>
      </w:r>
      <w:r w:rsidRPr="00110CF0">
        <w:rPr>
          <w:rFonts w:ascii="Arial" w:hAnsi="Arial" w:cs="Arial"/>
          <w:color w:val="111111"/>
          <w:sz w:val="27"/>
          <w:szCs w:val="27"/>
        </w:rPr>
        <w:t>: они становятся вялыми или, наоборот, возбужденными, начинают капризничать, теряют аппетит, плохо засыпают и спят беспокойно. Один из мало важных отличительных признаков воспитания в детском саду от домашнего – это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режим в детском саду</w:t>
      </w:r>
      <w:r w:rsidRPr="00110CF0">
        <w:rPr>
          <w:rFonts w:ascii="Arial" w:hAnsi="Arial" w:cs="Arial"/>
          <w:color w:val="111111"/>
          <w:sz w:val="27"/>
          <w:szCs w:val="27"/>
        </w:rPr>
        <w:t>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По мере роста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ребенка</w:t>
      </w:r>
      <w:r w:rsidRPr="00110CF0">
        <w:rPr>
          <w:rFonts w:ascii="Arial" w:hAnsi="Arial" w:cs="Arial"/>
          <w:color w:val="111111"/>
          <w:sz w:val="27"/>
          <w:szCs w:val="27"/>
        </w:rPr>
        <w:t> 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режиме</w:t>
      </w:r>
      <w:r w:rsidRPr="00110CF0">
        <w:rPr>
          <w:rFonts w:ascii="Arial" w:hAnsi="Arial" w:cs="Arial"/>
          <w:color w:val="111111"/>
          <w:sz w:val="27"/>
          <w:szCs w:val="27"/>
        </w:rPr>
        <w:t>. Воспитать в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ребенке</w:t>
      </w:r>
      <w:r w:rsidRPr="00110CF0">
        <w:rPr>
          <w:rFonts w:ascii="Arial" w:hAnsi="Arial" w:cs="Arial"/>
          <w:color w:val="111111"/>
          <w:sz w:val="27"/>
          <w:szCs w:val="27"/>
        </w:rPr>
        <w:t> чувство ритма – </w:t>
      </w:r>
      <w:r w:rsidRPr="00110CF0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 слишком сложно</w:t>
      </w:r>
      <w:r w:rsidRPr="00110CF0">
        <w:rPr>
          <w:rFonts w:ascii="Arial" w:hAnsi="Arial" w:cs="Arial"/>
          <w:color w:val="111111"/>
          <w:sz w:val="27"/>
          <w:szCs w:val="27"/>
        </w:rPr>
        <w:t>: самой природе присущ ритм. Малыш легко привыкает к предложенному ему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режиму</w:t>
      </w:r>
      <w:r w:rsidRPr="00110CF0">
        <w:rPr>
          <w:rFonts w:ascii="Arial" w:hAnsi="Arial" w:cs="Arial"/>
          <w:color w:val="111111"/>
          <w:sz w:val="27"/>
          <w:szCs w:val="27"/>
        </w:rPr>
        <w:t>. Но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родителям</w:t>
      </w:r>
      <w:r w:rsidRPr="00110CF0">
        <w:rPr>
          <w:rFonts w:ascii="Arial" w:hAnsi="Arial" w:cs="Arial"/>
          <w:color w:val="111111"/>
          <w:sz w:val="27"/>
          <w:szCs w:val="27"/>
        </w:rPr>
        <w:t> </w:t>
      </w:r>
      <w:r w:rsidRPr="00110CF0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 другим окружающим взрослым соблюдать его без перебоев оказывается трудно</w:t>
      </w:r>
      <w:r w:rsidRPr="00110CF0">
        <w:rPr>
          <w:rFonts w:ascii="Arial" w:hAnsi="Arial" w:cs="Arial"/>
          <w:color w:val="111111"/>
          <w:sz w:val="27"/>
          <w:szCs w:val="27"/>
        </w:rPr>
        <w:t xml:space="preserve">: то жаль в хорошую погоду вовремя уйти с прогулки или прервать интересную игру, то произошла задержка с приготовлением пищи. А </w:t>
      </w:r>
      <w:r w:rsidRPr="00110CF0">
        <w:rPr>
          <w:rFonts w:ascii="Arial" w:hAnsi="Arial" w:cs="Arial"/>
          <w:color w:val="111111"/>
          <w:sz w:val="27"/>
          <w:szCs w:val="27"/>
        </w:rPr>
        <w:lastRenderedPageBreak/>
        <w:t>мозг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ребенка</w:t>
      </w:r>
      <w:r w:rsidRPr="00110CF0">
        <w:rPr>
          <w:rFonts w:ascii="Arial" w:hAnsi="Arial" w:cs="Arial"/>
          <w:color w:val="111111"/>
          <w:sz w:val="27"/>
          <w:szCs w:val="27"/>
        </w:rPr>
        <w:t> фиксирует эту неустойчивость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режима</w:t>
      </w:r>
      <w:r w:rsidRPr="00110CF0">
        <w:rPr>
          <w:rFonts w:ascii="Arial" w:hAnsi="Arial" w:cs="Arial"/>
          <w:color w:val="111111"/>
          <w:sz w:val="27"/>
          <w:szCs w:val="27"/>
        </w:rPr>
        <w:t>, и потому так трудно выдерживать его, когда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ребенок</w:t>
      </w:r>
      <w:r w:rsidRPr="00110CF0">
        <w:rPr>
          <w:rFonts w:ascii="Arial" w:hAnsi="Arial" w:cs="Arial"/>
          <w:color w:val="111111"/>
          <w:sz w:val="27"/>
          <w:szCs w:val="27"/>
        </w:rPr>
        <w:t> становиться старше и начинает просить </w:t>
      </w:r>
      <w:r w:rsidRPr="00110CF0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«чуть-чуть»</w:t>
      </w:r>
      <w:r w:rsidRPr="00110CF0">
        <w:rPr>
          <w:rFonts w:ascii="Arial" w:hAnsi="Arial" w:cs="Arial"/>
          <w:color w:val="111111"/>
          <w:sz w:val="27"/>
          <w:szCs w:val="27"/>
        </w:rPr>
        <w:t> задержаться, опоздать, отложить и т. д.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 </w:t>
      </w:r>
      <w:r w:rsidRPr="00110CF0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(поле оптимальной возбудимости)</w:t>
      </w:r>
      <w:r w:rsidRPr="00110CF0">
        <w:rPr>
          <w:rFonts w:ascii="Arial" w:hAnsi="Arial" w:cs="Arial"/>
          <w:color w:val="111111"/>
          <w:sz w:val="27"/>
          <w:szCs w:val="27"/>
        </w:rPr>
        <w:t>. Остальные области коры в это время находятся в состоянии покоя. При изменении характера занятий поле оптимальной возбудимости перемещается и создаются условия для отдыха ранее функционировавших участков коры головного мозга.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Нервная система малыша очень чувствительна к различным воздействиям окружающей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среды</w:t>
      </w:r>
      <w:r w:rsidRPr="00110CF0">
        <w:rPr>
          <w:rFonts w:ascii="Arial" w:hAnsi="Arial" w:cs="Arial"/>
          <w:color w:val="111111"/>
          <w:sz w:val="27"/>
          <w:szCs w:val="27"/>
        </w:rPr>
        <w:t>. Дети быстро устают и поэтому нуждаются в частом и продолжительном отдыхе. Главным видом отдыха – сон. Если он недостаточно продолжителен, то организм не отдыхает в полной мере. Это отрицательно влияет на нервную систему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ребенка</w:t>
      </w:r>
      <w:r w:rsidRPr="00110CF0">
        <w:rPr>
          <w:rFonts w:ascii="Arial" w:hAnsi="Arial" w:cs="Arial"/>
          <w:color w:val="111111"/>
          <w:sz w:val="27"/>
          <w:szCs w:val="27"/>
        </w:rPr>
        <w:t>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Рекомендуемая в течение суток продолжительность сна составляет</w:t>
      </w:r>
      <w:r w:rsidRPr="00110CF0">
        <w:rPr>
          <w:rFonts w:ascii="Arial" w:hAnsi="Arial" w:cs="Arial"/>
          <w:color w:val="111111"/>
          <w:sz w:val="27"/>
          <w:szCs w:val="27"/>
        </w:rPr>
        <w:t>: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Дети до 3 лет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От 3 и старше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Общая продолжительность сна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12 часов 50 минут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12 часов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Ночной сон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10 часов 30 минут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10 часов 15 минут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Дневной сон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2 часа 20 минут</w:t>
      </w:r>
    </w:p>
    <w:p w:rsidR="00110CF0" w:rsidRPr="00110CF0" w:rsidRDefault="00110CF0" w:rsidP="00110CF0">
      <w:pPr>
        <w:shd w:val="clear" w:color="auto" w:fill="FFFFFF"/>
        <w:spacing w:before="225" w:after="225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1 час 45 минут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lastRenderedPageBreak/>
        <w:t>В течении дня – лучший вид отдыха для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ребенка – подвижные игры</w:t>
      </w:r>
      <w:r w:rsidRPr="00110CF0">
        <w:rPr>
          <w:rFonts w:ascii="Arial" w:hAnsi="Arial" w:cs="Arial"/>
          <w:color w:val="111111"/>
          <w:sz w:val="27"/>
          <w:szCs w:val="27"/>
        </w:rPr>
        <w:t>, занятия физкультурой и спортом.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Кто из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родителей</w:t>
      </w:r>
      <w:r w:rsidRPr="00110CF0">
        <w:rPr>
          <w:rFonts w:ascii="Arial" w:hAnsi="Arial" w:cs="Arial"/>
          <w:color w:val="111111"/>
          <w:sz w:val="27"/>
          <w:szCs w:val="27"/>
        </w:rPr>
        <w:t> не знает о пользе закаливания и физкультуры в укреплении организма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ребенка</w:t>
      </w:r>
      <w:r w:rsidRPr="00110CF0">
        <w:rPr>
          <w:rFonts w:ascii="Arial" w:hAnsi="Arial" w:cs="Arial"/>
          <w:color w:val="111111"/>
          <w:sz w:val="27"/>
          <w:szCs w:val="27"/>
        </w:rPr>
        <w:t>, повышении его устойчивости к заболеваниям. Большинство из них умеет проводить закаливание осторожно и систематически, широко используя воздух, солнцу и воду </w:t>
      </w:r>
      <w:r w:rsidRPr="00110CF0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(комнатные воздушные ванны, пребывание на свежем воздухе и т. д.)</w:t>
      </w:r>
      <w:r w:rsidRPr="00110CF0">
        <w:rPr>
          <w:rFonts w:ascii="Arial" w:hAnsi="Arial" w:cs="Arial"/>
          <w:color w:val="111111"/>
          <w:sz w:val="27"/>
          <w:szCs w:val="27"/>
        </w:rPr>
        <w:t>. Но о значении активных действии для здоровья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ребенка многие не знают</w:t>
      </w:r>
      <w:r w:rsidRPr="00110CF0">
        <w:rPr>
          <w:rFonts w:ascii="Arial" w:hAnsi="Arial" w:cs="Arial"/>
          <w:color w:val="111111"/>
          <w:sz w:val="27"/>
          <w:szCs w:val="27"/>
        </w:rPr>
        <w:t>. Часто взрослые предпочитают, чтобы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ребенок</w:t>
      </w:r>
      <w:r w:rsidRPr="00110CF0">
        <w:rPr>
          <w:rFonts w:ascii="Arial" w:hAnsi="Arial" w:cs="Arial"/>
          <w:color w:val="111111"/>
          <w:sz w:val="27"/>
          <w:szCs w:val="27"/>
        </w:rPr>
        <w:t> играл в спокойные игры, меньше бегал и прыгал, что ведет к излишней вялости. Ограничивая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ребенка в движении</w:t>
      </w:r>
      <w:r w:rsidRPr="00110CF0">
        <w:rPr>
          <w:rFonts w:ascii="Arial" w:hAnsi="Arial" w:cs="Arial"/>
          <w:color w:val="111111"/>
          <w:sz w:val="27"/>
          <w:szCs w:val="27"/>
        </w:rPr>
        <w:t>,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родители</w:t>
      </w:r>
      <w:r w:rsidRPr="00110CF0">
        <w:rPr>
          <w:rFonts w:ascii="Arial" w:hAnsi="Arial" w:cs="Arial"/>
          <w:color w:val="111111"/>
          <w:sz w:val="27"/>
          <w:szCs w:val="27"/>
        </w:rPr>
        <w:t> неосознанно наносят вред здоровью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ребенка</w:t>
      </w:r>
      <w:r w:rsidRPr="00110CF0">
        <w:rPr>
          <w:rFonts w:ascii="Arial" w:hAnsi="Arial" w:cs="Arial"/>
          <w:color w:val="111111"/>
          <w:sz w:val="27"/>
          <w:szCs w:val="27"/>
        </w:rPr>
        <w:t>.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Не мало важной является ежедневная прогулка 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фон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ребенка</w:t>
      </w:r>
      <w:r w:rsidRPr="00110CF0">
        <w:rPr>
          <w:rFonts w:ascii="Arial" w:hAnsi="Arial" w:cs="Arial"/>
          <w:color w:val="111111"/>
          <w:sz w:val="27"/>
          <w:szCs w:val="27"/>
        </w:rPr>
        <w:t>. Кроме того, гуляя на улице с ровесниками, он получает много информации и приобретает опыт общения и поведения с разными людьми.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Длительность прогулки напрямую зависит от возраста, сезона, и погоды. В холодное время года нужно проводить на улице, по меньшей мере, 2-4 часа в сутки, а летом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ребенок</w:t>
      </w:r>
      <w:r w:rsidRPr="00110CF0">
        <w:rPr>
          <w:rFonts w:ascii="Arial" w:hAnsi="Arial" w:cs="Arial"/>
          <w:color w:val="111111"/>
          <w:sz w:val="27"/>
          <w:szCs w:val="27"/>
        </w:rPr>
        <w:t> может проводить все дома как можно больше времени.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Питание – это один из важных пунктов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режима дня</w:t>
      </w:r>
      <w:r w:rsidRPr="00110CF0">
        <w:rPr>
          <w:rFonts w:ascii="Arial" w:hAnsi="Arial" w:cs="Arial"/>
          <w:color w:val="111111"/>
          <w:sz w:val="27"/>
          <w:szCs w:val="27"/>
        </w:rPr>
        <w:t>. Полноценное питание – это залог здоровья вашего чада. Наверное, не стоит напоминать, что то, чем вы кормите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ребенка</w:t>
      </w:r>
      <w:r w:rsidRPr="00110CF0">
        <w:rPr>
          <w:rFonts w:ascii="Arial" w:hAnsi="Arial" w:cs="Arial"/>
          <w:color w:val="111111"/>
          <w:sz w:val="27"/>
          <w:szCs w:val="27"/>
        </w:rPr>
        <w:t>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Дети, не соблюдая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режим</w:t>
      </w:r>
      <w:r w:rsidRPr="00110CF0">
        <w:rPr>
          <w:rFonts w:ascii="Arial" w:hAnsi="Arial" w:cs="Arial"/>
          <w:color w:val="111111"/>
          <w:sz w:val="27"/>
          <w:szCs w:val="27"/>
        </w:rPr>
        <w:t>, больше подвержены простудным заболеваниям.</w:t>
      </w:r>
    </w:p>
    <w:p w:rsidR="00110CF0" w:rsidRPr="00110CF0" w:rsidRDefault="00110CF0" w:rsidP="00110CF0">
      <w:pPr>
        <w:shd w:val="clear" w:color="auto" w:fill="FFFFFF"/>
        <w:spacing w:after="0" w:line="240" w:lineRule="auto"/>
        <w:ind w:firstLine="360"/>
        <w:jc w:val="left"/>
        <w:rPr>
          <w:rFonts w:ascii="Arial" w:hAnsi="Arial" w:cs="Arial"/>
          <w:color w:val="111111"/>
          <w:sz w:val="27"/>
          <w:szCs w:val="27"/>
        </w:rPr>
      </w:pPr>
      <w:r w:rsidRPr="00110CF0">
        <w:rPr>
          <w:rFonts w:ascii="Arial" w:hAnsi="Arial" w:cs="Arial"/>
          <w:color w:val="111111"/>
          <w:sz w:val="27"/>
          <w:szCs w:val="27"/>
        </w:rPr>
        <w:t>Таким образом,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режим дня – это режим жизни</w:t>
      </w:r>
      <w:r w:rsidRPr="00110CF0">
        <w:rPr>
          <w:rFonts w:ascii="Arial" w:hAnsi="Arial" w:cs="Arial"/>
          <w:color w:val="111111"/>
          <w:sz w:val="27"/>
          <w:szCs w:val="27"/>
        </w:rPr>
        <w:t>. И насколько более тщательно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родители продумают режим дня для своего ребенка</w:t>
      </w:r>
      <w:r w:rsidRPr="00110CF0">
        <w:rPr>
          <w:rFonts w:ascii="Arial" w:hAnsi="Arial" w:cs="Arial"/>
          <w:color w:val="111111"/>
          <w:sz w:val="27"/>
          <w:szCs w:val="27"/>
        </w:rPr>
        <w:t> и постараются внедрить его в жизнь, настолько это положительно отразиться на всех сторонах жизни и здоровья вашего </w:t>
      </w:r>
      <w:r w:rsidRPr="00110CF0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ребенка</w:t>
      </w:r>
      <w:r w:rsidRPr="00110CF0">
        <w:rPr>
          <w:rFonts w:ascii="Arial" w:hAnsi="Arial" w:cs="Arial"/>
          <w:color w:val="111111"/>
          <w:sz w:val="27"/>
          <w:szCs w:val="27"/>
        </w:rPr>
        <w:t>.</w:t>
      </w:r>
    </w:p>
    <w:p w:rsidR="00FB6DC3" w:rsidRDefault="00FB6DC3"/>
    <w:sectPr w:rsidR="00FB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10D1"/>
    <w:multiLevelType w:val="multilevel"/>
    <w:tmpl w:val="ADDC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F0"/>
    <w:rsid w:val="00110CF0"/>
    <w:rsid w:val="0077724E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D768"/>
  <w15:chartTrackingRefBased/>
  <w15:docId w15:val="{D8BBF66F-8EC8-4F4B-87B2-2AD6F645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4E"/>
    <w:pPr>
      <w:spacing w:after="200" w:line="276" w:lineRule="auto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2024-05-20T07:35:00Z</dcterms:created>
  <dcterms:modified xsi:type="dcterms:W3CDTF">2024-05-20T07:37:00Z</dcterms:modified>
</cp:coreProperties>
</file>